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7787" w:rsidRDefault="00B31032">
      <w:pPr>
        <w:pStyle w:val="Corps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153063</wp:posOffset>
            </wp:positionH>
            <wp:positionV relativeFrom="page">
              <wp:posOffset>151075</wp:posOffset>
            </wp:positionV>
            <wp:extent cx="1796994" cy="88201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pepinieres_fruitiere_Mt_blanc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9133" cy="883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2213224</wp:posOffset>
                </wp:positionH>
                <wp:positionV relativeFrom="page">
                  <wp:posOffset>151462</wp:posOffset>
                </wp:positionV>
                <wp:extent cx="5324560" cy="718929"/>
                <wp:effectExtent l="0" t="0" r="0" b="0"/>
                <wp:wrapNone/>
                <wp:docPr id="10737421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560" cy="7189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7787" w:rsidRPr="004265D9" w:rsidRDefault="00000000">
                            <w:pPr>
                              <w:pStyle w:val="Corps"/>
                              <w:rPr>
                                <w:rFonts w:ascii="Bahnschrift" w:hAnsi="Bahnschrift"/>
                              </w:rPr>
                            </w:pPr>
                            <w:r w:rsidRPr="004265D9">
                              <w:rPr>
                                <w:rFonts w:ascii="Bahnschrift" w:hAnsi="Bahnschrift"/>
                                <w:sz w:val="58"/>
                                <w:szCs w:val="58"/>
                              </w:rPr>
                              <w:t>Bon de commande Arbres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74.25pt;margin-top:11.95pt;width:419.25pt;height:56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" filled="f" stroked="f" strokeweight="1pt">
                <v:stroke miterlimit="4"/>
                <v:textbox inset="4pt,4pt,4pt,4pt">
                  <w:txbxContent>
                    <w:p w:rsidR="00BC7787" w:rsidRPr="004265D9" w:rsidRDefault="00000000">
                      <w:pPr>
                        <w:pStyle w:val="Corps"/>
                        <w:rPr>
                          <w:rFonts w:ascii="Bahnschrift" w:hAnsi="Bahnschrift"/>
                        </w:rPr>
                      </w:pPr>
                      <w:r w:rsidRPr="004265D9">
                        <w:rPr>
                          <w:rFonts w:ascii="Bahnschrift" w:hAnsi="Bahnschrift"/>
                          <w:sz w:val="58"/>
                          <w:szCs w:val="58"/>
                        </w:rPr>
                        <w:t>Bon de commande Arbres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2013668</wp:posOffset>
                </wp:positionH>
                <wp:positionV relativeFrom="paragraph">
                  <wp:posOffset>-52981</wp:posOffset>
                </wp:positionV>
                <wp:extent cx="7849953" cy="52895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953" cy="5289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BC7787" w:rsidRDefault="00000000">
                            <w:pPr>
                              <w:pStyle w:val="Pardfaut"/>
                              <w:spacing w:before="0" w:after="240"/>
                            </w:pPr>
                            <w:r>
                              <w:rPr>
                                <w:rFonts w:ascii="Raleway" w:hAnsi="Raleway"/>
                                <w:color w:val="FF0000"/>
                                <w:sz w:val="26"/>
                                <w:szCs w:val="26"/>
                              </w:rPr>
                              <w:t>Attention, il est essentiel de bien remplir le bon de commande, il faut absolument préciser la vigueur et la taille du scion au risque de ne pas avoir de réservation valide.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158.55pt;margin-top:-4.15pt;width:618.1pt;height:41.65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:rsidR="00BC7787" w:rsidRDefault="00000000">
                      <w:pPr>
                        <w:pStyle w:val="Pardfaut"/>
                        <w:spacing w:before="0" w:after="240"/>
                      </w:pPr>
                      <w:r>
                        <w:rPr>
                          <w:rFonts w:ascii="Raleway" w:hAnsi="Raleway"/>
                          <w:color w:val="FF0000"/>
                          <w:sz w:val="26"/>
                          <w:szCs w:val="26"/>
                        </w:rPr>
                        <w:t>Attention, il est essentiel de bien remplir le bon de commande, il faut absolument préciser la vigueur et la taille du scion au risque de ne pas avoir de réservation valide.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7787" w:rsidRDefault="00BC7787">
      <w:pPr>
        <w:pStyle w:val="Corps"/>
      </w:pPr>
    </w:p>
    <w:p w:rsidR="00BC7787" w:rsidRDefault="00B31032">
      <w:pPr>
        <w:pStyle w:val="Corps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1063542</wp:posOffset>
                </wp:positionV>
                <wp:extent cx="9823450" cy="655320"/>
                <wp:effectExtent l="0" t="0" r="0" b="0"/>
                <wp:wrapNone/>
                <wp:docPr id="10737421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63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55"/>
                              <w:gridCol w:w="5154"/>
                              <w:gridCol w:w="5154"/>
                            </w:tblGrid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51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Vigueur forte (arbres francs de 8mX8m)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Vigueur moyenne(4mX4m)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Vigueur Faible(2mX2m)</w:t>
                                  </w:r>
                                </w:p>
                              </w:tc>
                            </w:tr>
                            <w:tr w:rsidR="00BC7787" w:rsidTr="004265D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1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</w:rPr>
                                    <w:t>Mise à fruit environ 10 ans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</w:rPr>
                                    <w:t>Mise à fruit environ 5 ans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</w:rPr>
                                    <w:t>Mise à fruit environ 3 ans</w:t>
                                  </w:r>
                                </w:p>
                              </w:tc>
                            </w:tr>
                          </w:tbl>
                          <w:p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34.4pt;margin-top:83.75pt;width:773.5pt;height:51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463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55"/>
                        <w:gridCol w:w="5154"/>
                        <w:gridCol w:w="5154"/>
                      </w:tblGrid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51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</w:rPr>
                              <w:t>Vigueur forte (arbres francs de 8mX8m)</w:t>
                            </w: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</w:rPr>
                              <w:t>Vigueur moyenne(4mX4m)</w:t>
                            </w: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</w:rPr>
                              <w:t>Vigueur Faible(2mX2m)</w:t>
                            </w:r>
                          </w:p>
                        </w:tc>
                      </w:tr>
                      <w:tr w:rsidR="00BC7787" w:rsidTr="004265D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1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  <w:t>Mise à fruit environ 10 ans</w:t>
                            </w: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  <w:t>Mise à fruit environ 5 ans</w:t>
                            </w:r>
                          </w:p>
                        </w:tc>
                        <w:tc>
                          <w:tcPr>
                            <w:tcW w:w="51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  <w:t>Mise à fruit environ 3 ans</w:t>
                            </w:r>
                          </w:p>
                        </w:tc>
                      </w:tr>
                    </w:tbl>
                    <w:p w:rsidR="00000000" w:rsidRDefault="00000000"/>
                  </w:txbxContent>
                </v:textbox>
                <w10:wrap anchorx="page" anchory="page"/>
              </v:rect>
            </w:pict>
          </mc:Fallback>
        </mc:AlternateContent>
      </w:r>
    </w:p>
    <w:p w:rsidR="00BC7787" w:rsidRDefault="00BC7787">
      <w:pPr>
        <w:pStyle w:val="Corps"/>
      </w:pPr>
    </w:p>
    <w:p w:rsidR="00BC7787" w:rsidRDefault="00BC7787">
      <w:pPr>
        <w:pStyle w:val="Corps"/>
      </w:pPr>
    </w:p>
    <w:p w:rsidR="00BC7787" w:rsidRDefault="00BC7787">
      <w:pPr>
        <w:pStyle w:val="Corps"/>
      </w:pPr>
    </w:p>
    <w:p w:rsidR="00BC7787" w:rsidRDefault="004265D9">
      <w:pPr>
        <w:pStyle w:val="Corps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1671265</wp:posOffset>
                </wp:positionV>
                <wp:extent cx="9811385" cy="749935"/>
                <wp:effectExtent l="0" t="0" r="0" b="0"/>
                <wp:wrapNone/>
                <wp:docPr id="10737421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1385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63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59"/>
                              <w:gridCol w:w="4835"/>
                              <w:gridCol w:w="1194"/>
                              <w:gridCol w:w="7675"/>
                            </w:tblGrid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7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Nom / Prénom</w:t>
                                  </w:r>
                                </w:p>
                              </w:tc>
                              <w:tc>
                                <w:tcPr>
                                  <w:tcW w:w="48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Adresse</w:t>
                                  </w:r>
                                </w:p>
                              </w:tc>
                              <w:tc>
                                <w:tcPr>
                                  <w:tcW w:w="76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1"/>
                              </w:trPr>
                              <w:tc>
                                <w:tcPr>
                                  <w:tcW w:w="17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Téléphone</w:t>
                                  </w:r>
                                </w:p>
                              </w:tc>
                              <w:tc>
                                <w:tcPr>
                                  <w:tcW w:w="48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 w:rsidP="004265D9">
                                  <w:pPr>
                                    <w:pStyle w:val="Pardfaut"/>
                                    <w:spacing w:before="0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6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</w:tbl>
                          <w:p w:rsidR="00000000" w:rsidRDefault="00000000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margin-left:0;margin-top:131.6pt;width:772.55pt;height:59.05pt;z-index:25166336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463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59"/>
                        <w:gridCol w:w="4835"/>
                        <w:gridCol w:w="1194"/>
                        <w:gridCol w:w="7675"/>
                      </w:tblGrid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17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</w:rPr>
                              <w:t>Nom / Prénom</w:t>
                            </w:r>
                          </w:p>
                        </w:tc>
                        <w:tc>
                          <w:tcPr>
                            <w:tcW w:w="48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1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</w:rPr>
                              <w:t>Adresse</w:t>
                            </w:r>
                          </w:p>
                        </w:tc>
                        <w:tc>
                          <w:tcPr>
                            <w:tcW w:w="76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1"/>
                        </w:trPr>
                        <w:tc>
                          <w:tcPr>
                            <w:tcW w:w="17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</w:rPr>
                              <w:t>Téléphone</w:t>
                            </w:r>
                          </w:p>
                        </w:tc>
                        <w:tc>
                          <w:tcPr>
                            <w:tcW w:w="48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1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 w:rsidP="004265D9">
                            <w:pPr>
                              <w:pStyle w:val="Pardfaut"/>
                              <w:spacing w:before="0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6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</w:tbl>
                    <w:p w:rsidR="00000000" w:rsidRDefault="00000000"/>
                  </w:txbxContent>
                </v:textbox>
                <w10:wrap anchorx="margin" anchory="page"/>
              </v:rect>
            </w:pict>
          </mc:Fallback>
        </mc:AlternateContent>
      </w:r>
    </w:p>
    <w:p w:rsidR="00BC7787" w:rsidRDefault="00BC7787">
      <w:pPr>
        <w:pStyle w:val="Corps"/>
      </w:pPr>
    </w:p>
    <w:p w:rsidR="00BC7787" w:rsidRDefault="00BC7787">
      <w:pPr>
        <w:pStyle w:val="Corps"/>
      </w:pPr>
    </w:p>
    <w:p w:rsidR="00BC7787" w:rsidRDefault="00BC7787">
      <w:pPr>
        <w:pStyle w:val="Corps"/>
      </w:pPr>
    </w:p>
    <w:p w:rsidR="00BC7787" w:rsidRDefault="004265D9">
      <w:pPr>
        <w:pStyle w:val="Corps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1647825</wp:posOffset>
                </wp:positionV>
                <wp:extent cx="9811385" cy="4869815"/>
                <wp:effectExtent l="0" t="0" r="0" b="0"/>
                <wp:wrapNone/>
                <wp:docPr id="10737421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1385" cy="486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76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37"/>
                              <w:gridCol w:w="1925"/>
                              <w:gridCol w:w="1797"/>
                              <w:gridCol w:w="1397"/>
                              <w:gridCol w:w="1299"/>
                              <w:gridCol w:w="184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47"/>
                              </w:trPr>
                              <w:tc>
                                <w:tcPr>
                                  <w:tcW w:w="433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Pardfaut"/>
                                    <w:spacing w:before="0" w:after="20"/>
                                    <w:jc w:val="center"/>
                                    <w:rPr>
                                      <w:rFonts w:ascii="Raleway" w:eastAsia="Raleway" w:hAnsi="Raleway" w:cs="Raleway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lang w:val="es-ES_tradnl"/>
                                    </w:rPr>
                                    <w:t>Esp</w:t>
                                  </w:r>
                                  <w:proofErr w:type="spellEnd"/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lang w:val="it-IT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</w:rPr>
                                    <w:t>ce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 w:after="20"/>
                                    <w:jc w:val="center"/>
                                    <w:rPr>
                                      <w:rFonts w:ascii="Raleway" w:eastAsia="Raleway" w:hAnsi="Raleway" w:cs="Raleway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lang w:val="da-DK"/>
                                    </w:rPr>
                                    <w:t>et vari</w:t>
                                  </w: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</w:rPr>
                                    <w:t>été</w:t>
                                  </w:r>
                                </w:p>
                                <w:p w:rsidR="00BC7787" w:rsidRDefault="00BC7787">
                                  <w:pPr>
                                    <w:pStyle w:val="Pardfaut"/>
                                    <w:spacing w:before="0" w:after="20"/>
                                    <w:jc w:val="center"/>
                                    <w:rPr>
                                      <w:rFonts w:ascii="Raleway" w:eastAsia="Raleway" w:hAnsi="Raleway" w:cs="Raleway"/>
                                      <w:i/>
                                      <w:iCs/>
                                    </w:rPr>
                                  </w:pP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 w:after="2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</w:rPr>
                                    <w:t>par</w:t>
                                  </w:r>
                                  <w:proofErr w:type="gramEnd"/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</w:rPr>
                                    <w:t xml:space="preserve"> ex: Poirier Maude)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Pardfaut"/>
                                    <w:spacing w:before="0" w:after="240"/>
                                    <w:rPr>
                                      <w:rStyle w:val="Aucun"/>
                                      <w:rFonts w:ascii="Raleway" w:eastAsia="Raleway" w:hAnsi="Raleway" w:cs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Vigueur 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rPr>
                                      <w:rFonts w:ascii="Raleway" w:eastAsia="Raleway" w:hAnsi="Raleway" w:cs="Raleway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Raleway" w:hAnsi="Raleway"/>
                                      <w:sz w:val="18"/>
                                      <w:szCs w:val="18"/>
                                    </w:rPr>
                                    <w:t xml:space="preserve"> = Forte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rPr>
                                      <w:rFonts w:ascii="Raleway" w:eastAsia="Raleway" w:hAnsi="Raleway" w:cs="Raleway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Raleway" w:hAnsi="Raleway"/>
                                      <w:sz w:val="18"/>
                                      <w:szCs w:val="18"/>
                                    </w:rPr>
                                    <w:t xml:space="preserve"> = Moyenne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Raleway" w:hAnsi="Raleway"/>
                                      <w:sz w:val="18"/>
                                      <w:szCs w:val="18"/>
                                    </w:rPr>
                                    <w:t xml:space="preserve"> = Faible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Pardfaut"/>
                                    <w:spacing w:before="0" w:after="240"/>
                                  </w:pPr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  <w:lang w:val="it-IT"/>
                                    </w:rPr>
                                    <w:t>Si indisponibilit</w:t>
                                  </w:r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</w:rPr>
                                    <w:t xml:space="preserve">é de la variété, laisser le soin à </w:t>
                                  </w:r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  <w:lang w:val="it-IT"/>
                                    </w:rPr>
                                    <w:t>la p</w:t>
                                  </w:r>
                                  <w:proofErr w:type="spellStart"/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</w:rPr>
                                    <w:t>épini</w:t>
                                  </w:r>
                                  <w:proofErr w:type="spellEnd"/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</w:rPr>
                                    <w:t>re de vous choisir une variété la plus approchante ? (</w:t>
                                  </w:r>
                                  <w:proofErr w:type="gramStart"/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  <w:proofErr w:type="gramEnd"/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/non</w:t>
                                  </w:r>
                                  <w:r>
                                    <w:rPr>
                                      <w:rFonts w:ascii="Raleway" w:hAnsi="Raleway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Pardfaut"/>
                                    <w:spacing w:before="0" w:after="6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</w:rPr>
                                    <w:t>Nombre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 w:after="6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</w:rPr>
                                    <w:t>Arbre(s)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Pardfaut"/>
                                    <w:spacing w:before="0" w:after="6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</w:rPr>
                                    <w:t>Prix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 w:after="60"/>
                                    <w:jc w:val="center"/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</w:rPr>
                                    <w:t>Arbre(s)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Pardfaut"/>
                                    <w:spacing w:before="0" w:after="60"/>
                                    <w:jc w:val="center"/>
                                    <w:rPr>
                                      <w:rStyle w:val="Aucun"/>
                                      <w:rFonts w:ascii="Raleway" w:eastAsia="Raleway" w:hAnsi="Raleway" w:cs="Raleway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</w:rPr>
                                    <w:t>Taille du scion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rPr>
                                      <w:rFonts w:ascii="Raleway" w:eastAsia="Raleway" w:hAnsi="Raleway" w:cs="Raleway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Raleway" w:hAnsi="Raleway"/>
                                      <w:sz w:val="18"/>
                                      <w:szCs w:val="18"/>
                                    </w:rPr>
                                    <w:t xml:space="preserve"> = Petit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rPr>
                                      <w:rFonts w:ascii="Raleway" w:eastAsia="Raleway" w:hAnsi="Raleway" w:cs="Raleway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Raleway" w:hAnsi="Raleway"/>
                                      <w:sz w:val="18"/>
                                      <w:szCs w:val="18"/>
                                    </w:rPr>
                                    <w:t xml:space="preserve"> = Moyen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rPr>
                                      <w:rFonts w:ascii="Raleway" w:eastAsia="Raleway" w:hAnsi="Raleway" w:cs="Raleway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Raleway" w:hAnsi="Raleway"/>
                                      <w:sz w:val="18"/>
                                      <w:szCs w:val="18"/>
                                    </w:rPr>
                                    <w:t xml:space="preserve"> = Grand</w:t>
                                  </w:r>
                                </w:p>
                                <w:p w:rsidR="00BC7787" w:rsidRDefault="00BC7787">
                                  <w:pPr>
                                    <w:pStyle w:val="Pardfaut"/>
                                    <w:spacing w:before="0"/>
                                    <w:rPr>
                                      <w:rFonts w:ascii="Raleway" w:eastAsia="Raleway" w:hAnsi="Raleway" w:cs="Ralewa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jc w:val="center"/>
                                    <w:rPr>
                                      <w:rStyle w:val="Aucun"/>
                                      <w:rFonts w:ascii="Raleway" w:eastAsia="Raleway" w:hAnsi="Raleway" w:cs="Raleway"/>
                                      <w:b/>
                                      <w:bCs/>
                                      <w:i/>
                                      <w:iCs/>
                                      <w:color w:val="EE220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color w:val="EE220C"/>
                                      <w:sz w:val="18"/>
                                      <w:szCs w:val="18"/>
                                    </w:rPr>
                                    <w:t>Voir catalogue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color w:val="EE220C"/>
                                      <w:sz w:val="18"/>
                                      <w:szCs w:val="18"/>
                                    </w:rPr>
                                    <w:t>Pour le coût.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6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rPr>
                                      <w:rFonts w:ascii="Raleway" w:eastAsia="Raleway" w:hAnsi="Raleway" w:cs="Raleway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Partie réservée à 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  <w:t>la p</w:t>
                                  </w:r>
                                  <w:proofErr w:type="spellStart"/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épini</w:t>
                                  </w:r>
                                  <w:proofErr w:type="spellEnd"/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  <w:t>è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BC7787" w:rsidRDefault="00BC7787">
                                  <w:pPr>
                                    <w:pStyle w:val="Pardfaut"/>
                                    <w:spacing w:before="0"/>
                                    <w:rPr>
                                      <w:rFonts w:ascii="Raleway" w:eastAsia="Raleway" w:hAnsi="Raleway" w:cs="Raleway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  <w:rPr>
                                      <w:rStyle w:val="Aucun"/>
                                      <w:rFonts w:ascii="Raleway" w:eastAsia="Raleway" w:hAnsi="Raleway" w:cs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réservé sur étiquette</w:t>
                                  </w:r>
                                  <w:r>
                                    <w:rPr>
                                      <w:rStyle w:val="Aucun"/>
                                      <w:rFonts w:ascii="Raleway" w:eastAsia="Raleway" w:hAnsi="Raleway" w:cs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DS 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de-DE"/>
                                    </w:rPr>
                                    <w:t>: D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>stock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DP 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de-DE"/>
                                    </w:rPr>
                                    <w:t>: D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de-DE"/>
                                    </w:rPr>
                                    <w:t>plant</w:t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é </w:t>
                                  </w:r>
                                </w:p>
                                <w:p w:rsidR="00BC7787" w:rsidRDefault="00000000">
                                  <w:pPr>
                                    <w:pStyle w:val="Pardfaut"/>
                                    <w:spacing w:before="0"/>
                                  </w:pP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RC </w:t>
                                  </w:r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: Ré</w:t>
                                  </w:r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it-IT"/>
                                    </w:rPr>
                                    <w:t>cup</w:t>
                                  </w:r>
                                  <w:proofErr w:type="spellStart"/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éré</w:t>
                                  </w:r>
                                  <w:proofErr w:type="spellEnd"/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Pc ; </w:t>
                                  </w:r>
                                  <w:proofErr w:type="spellStart"/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Pe</w:t>
                                  </w:r>
                                  <w:proofErr w:type="spellEnd"/>
                                  <w:r>
                                    <w:rPr>
                                      <w:rStyle w:val="Aucun"/>
                                      <w:rFonts w:ascii="Raleway" w:hAnsi="Raleway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proofErr w:type="gramStart"/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Payé</w:t>
                                  </w:r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pt-PT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pt-PT"/>
                                    </w:rPr>
                                    <w:t>cheque ou esp</w:t>
                                  </w:r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Raleway" w:hAnsi="Raleway"/>
                                      <w:i/>
                                      <w:iCs/>
                                      <w:sz w:val="16"/>
                                      <w:szCs w:val="16"/>
                                      <w:lang w:val="pt-PT"/>
                                    </w:rPr>
                                    <w:t>ces)</w:t>
                                  </w:r>
                                </w:p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2"/>
                              </w:trPr>
                              <w:tc>
                                <w:tcPr>
                                  <w:tcW w:w="4336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EAEAEA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DP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Styledetableau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Pc       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Styledetableau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</w:t>
                                  </w:r>
                                  <w:proofErr w:type="spellEnd"/>
                                </w:p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7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7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5D5D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  <w:tr w:rsidR="00BC7787" w:rsidTr="00B3103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/>
                              </w:trPr>
                              <w:tc>
                                <w:tcPr>
                                  <w:tcW w:w="433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511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000000">
                                  <w:pPr>
                                    <w:pStyle w:val="Styledetableau2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 xml:space="preserve">Total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PRIX: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C7787" w:rsidRDefault="00BC7787"/>
                              </w:tc>
                            </w:tr>
                          </w:tbl>
                          <w:p w:rsidR="00000000" w:rsidRDefault="00000000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0;margin-top:129.75pt;width:772.55pt;height:383.45pt;z-index:25166438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" filled="f" stroked="f">
                <v:textbox inset="0,0,0,0">
                  <w:txbxContent>
                    <w:tbl>
                      <w:tblPr>
                        <w:tblStyle w:val="TableNormal"/>
                        <w:tblW w:w="15476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37"/>
                        <w:gridCol w:w="1925"/>
                        <w:gridCol w:w="1797"/>
                        <w:gridCol w:w="1397"/>
                        <w:gridCol w:w="1299"/>
                        <w:gridCol w:w="184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47"/>
                        </w:trPr>
                        <w:tc>
                          <w:tcPr>
                            <w:tcW w:w="4336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Pardfaut"/>
                              <w:spacing w:before="0" w:after="20"/>
                              <w:jc w:val="center"/>
                              <w:rPr>
                                <w:rFonts w:ascii="Raleway" w:eastAsia="Raleway" w:hAnsi="Raleway" w:cs="Raleway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lang w:val="es-ES_tradnl"/>
                              </w:rPr>
                              <w:t>Esp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b/>
                                <w:bCs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</w:rPr>
                              <w:t>ce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 w:after="20"/>
                              <w:jc w:val="center"/>
                              <w:rPr>
                                <w:rFonts w:ascii="Raleway" w:eastAsia="Raleway" w:hAnsi="Raleway" w:cs="Ralewa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lang w:val="da-DK"/>
                              </w:rPr>
                              <w:t>et vari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</w:rPr>
                              <w:t>été</w:t>
                            </w:r>
                          </w:p>
                          <w:p w:rsidR="00BC7787" w:rsidRDefault="00BC7787">
                            <w:pPr>
                              <w:pStyle w:val="Pardfaut"/>
                              <w:spacing w:before="0" w:after="20"/>
                              <w:jc w:val="center"/>
                              <w:rPr>
                                <w:rFonts w:ascii="Raleway" w:eastAsia="Raleway" w:hAnsi="Raleway" w:cs="Raleway"/>
                                <w:i/>
                                <w:iCs/>
                              </w:rPr>
                            </w:pPr>
                          </w:p>
                          <w:p w:rsidR="00BC7787" w:rsidRDefault="00000000">
                            <w:pPr>
                              <w:pStyle w:val="Pardfaut"/>
                              <w:spacing w:before="0" w:after="2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Raleway" w:hAnsi="Raleway"/>
                                <w:i/>
                                <w:iCs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rFonts w:ascii="Raleway" w:hAnsi="Raleway"/>
                                <w:i/>
                                <w:iCs/>
                              </w:rPr>
                              <w:t xml:space="preserve"> ex: Poirier Maude)</w:t>
                            </w:r>
                          </w:p>
                        </w:tc>
                        <w:tc>
                          <w:tcPr>
                            <w:tcW w:w="192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Pardfaut"/>
                              <w:spacing w:before="0" w:after="240"/>
                              <w:rPr>
                                <w:rStyle w:val="Aucun"/>
                                <w:rFonts w:ascii="Raleway" w:eastAsia="Raleway" w:hAnsi="Raleway" w:cs="Ralewa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Vigueur 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  <w:rPr>
                                <w:rFonts w:ascii="Raleway" w:eastAsia="Raleway" w:hAnsi="Raleway" w:cs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= Forte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  <w:rPr>
                                <w:rFonts w:ascii="Raleway" w:eastAsia="Raleway" w:hAnsi="Raleway" w:cs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= Moyenne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= Faible</w:t>
                            </w:r>
                          </w:p>
                        </w:tc>
                        <w:tc>
                          <w:tcPr>
                            <w:tcW w:w="179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Pardfaut"/>
                              <w:spacing w:before="0" w:after="240"/>
                            </w:pPr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  <w:lang w:val="it-IT"/>
                              </w:rPr>
                              <w:t>Si indisponibilit</w:t>
                            </w:r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  <w:t xml:space="preserve">é de la variété, laisser le soin à </w:t>
                            </w:r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  <w:lang w:val="it-IT"/>
                              </w:rPr>
                              <w:t>la p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  <w:t>épini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  <w:t>re de vous choisir une variété la plus approchante ? (</w:t>
                            </w:r>
                            <w:proofErr w:type="gramStart"/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  <w:t>oui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/non</w:t>
                            </w:r>
                            <w:r>
                              <w:rPr>
                                <w:rFonts w:ascii="Raleway" w:hAnsi="Raleway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9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Pardfaut"/>
                              <w:spacing w:before="0" w:after="6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</w:rPr>
                              <w:t>Nombre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 w:after="6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</w:rPr>
                              <w:t>Arbre(s)</w:t>
                            </w:r>
                          </w:p>
                        </w:tc>
                        <w:tc>
                          <w:tcPr>
                            <w:tcW w:w="129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Pardfaut"/>
                              <w:spacing w:before="0" w:after="6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</w:rPr>
                              <w:t>Prix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 w:after="60"/>
                              <w:jc w:val="center"/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</w:rPr>
                              <w:t>Arbre(s)</w:t>
                            </w:r>
                          </w:p>
                        </w:tc>
                        <w:tc>
                          <w:tcPr>
                            <w:tcW w:w="184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Pardfaut"/>
                              <w:spacing w:before="0" w:after="60"/>
                              <w:jc w:val="center"/>
                              <w:rPr>
                                <w:rStyle w:val="Aucun"/>
                                <w:rFonts w:ascii="Raleway" w:eastAsia="Raleway" w:hAnsi="Raleway" w:cs="Ralewa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</w:rPr>
                              <w:t>Taille du scion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  <w:rPr>
                                <w:rFonts w:ascii="Raleway" w:eastAsia="Raleway" w:hAnsi="Raleway" w:cs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= Petit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  <w:rPr>
                                <w:rFonts w:ascii="Raleway" w:eastAsia="Raleway" w:hAnsi="Raleway" w:cs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= Moyen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  <w:rPr>
                                <w:rFonts w:ascii="Raleway" w:eastAsia="Raleway" w:hAnsi="Raleway" w:cs="Ralewa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</w:rPr>
                              <w:t xml:space="preserve"> = Grand</w:t>
                            </w:r>
                          </w:p>
                          <w:p w:rsidR="00BC7787" w:rsidRDefault="00BC7787">
                            <w:pPr>
                              <w:pStyle w:val="Pardfaut"/>
                              <w:spacing w:before="0"/>
                              <w:rPr>
                                <w:rFonts w:ascii="Raleway" w:eastAsia="Raleway" w:hAnsi="Raleway" w:cs="Raleway"/>
                                <w:sz w:val="18"/>
                                <w:szCs w:val="18"/>
                              </w:rPr>
                            </w:pP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  <w:jc w:val="center"/>
                              <w:rPr>
                                <w:rStyle w:val="Aucun"/>
                                <w:rFonts w:ascii="Raleway" w:eastAsia="Raleway" w:hAnsi="Raleway" w:cs="Raleway"/>
                                <w:b/>
                                <w:bCs/>
                                <w:i/>
                                <w:iCs/>
                                <w:color w:val="EE220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i/>
                                <w:iCs/>
                                <w:color w:val="EE220C"/>
                                <w:sz w:val="18"/>
                                <w:szCs w:val="18"/>
                              </w:rPr>
                              <w:t>Voir catalogue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  <w:jc w:val="center"/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i/>
                                <w:iCs/>
                                <w:color w:val="EE220C"/>
                                <w:sz w:val="18"/>
                                <w:szCs w:val="18"/>
                              </w:rPr>
                              <w:t>Pour le coût.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6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Pardfaut"/>
                              <w:spacing w:before="0"/>
                              <w:rPr>
                                <w:rFonts w:ascii="Raleway" w:eastAsia="Raleway" w:hAnsi="Raleway" w:cs="Ralewa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Partie réservée à 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  <w:t>la p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épini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BC7787" w:rsidRDefault="00BC7787">
                            <w:pPr>
                              <w:pStyle w:val="Pardfaut"/>
                              <w:spacing w:before="0"/>
                              <w:rPr>
                                <w:rFonts w:ascii="Raleway" w:eastAsia="Raleway" w:hAnsi="Raleway" w:cs="Ralewa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  <w:rPr>
                                <w:rStyle w:val="Aucun"/>
                                <w:rFonts w:ascii="Raleway" w:eastAsia="Raleway" w:hAnsi="Raleway" w:cs="Raleway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Raleway" w:hAnsi="Raleway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de-DE"/>
                              </w:rPr>
                              <w:t xml:space="preserve">R 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réservé sur étiquette</w:t>
                            </w:r>
                            <w:r>
                              <w:rPr>
                                <w:rStyle w:val="Aucun"/>
                                <w:rFonts w:ascii="Raleway" w:eastAsia="Raleway" w:hAnsi="Raleway" w:cs="Raleway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DS 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de-DE"/>
                              </w:rPr>
                              <w:t>: D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stock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Raleway" w:hAnsi="Raleway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DP 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de-DE"/>
                              </w:rPr>
                              <w:t>: D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de-DE"/>
                              </w:rPr>
                              <w:t>plant</w:t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é </w:t>
                            </w:r>
                          </w:p>
                          <w:p w:rsidR="00BC7787" w:rsidRDefault="00000000">
                            <w:pPr>
                              <w:pStyle w:val="Pardfaut"/>
                              <w:spacing w:before="0"/>
                            </w:pP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RC 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>: Ré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it-IT"/>
                              </w:rPr>
                              <w:t>cup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>éré</w:t>
                            </w:r>
                            <w:proofErr w:type="spellEnd"/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Pc ;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Raleway" w:hAnsi="Raleway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</w:rPr>
                              <w:t>Payé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cheque ou esp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pt-PT"/>
                              </w:rPr>
                              <w:t>ces)</w:t>
                            </w:r>
                          </w:p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2"/>
                        </w:trPr>
                        <w:tc>
                          <w:tcPr>
                            <w:tcW w:w="4336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AEAEA"/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EAEAEA"/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DP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RC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Styledetableau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Pc       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Styledetableau2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</w:t>
                            </w:r>
                            <w:proofErr w:type="spellEnd"/>
                          </w:p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7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9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7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3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5D5D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  <w:tr w:rsidR="00BC7787" w:rsidTr="00B3103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/>
                        </w:trPr>
                        <w:tc>
                          <w:tcPr>
                            <w:tcW w:w="433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511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000000">
                            <w:pPr>
                              <w:pStyle w:val="Styledetableau2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  <w:t xml:space="preserve">Total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  <w:t>PRIX: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C7787" w:rsidRDefault="00BC7787"/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C7787" w:rsidRDefault="00BC7787"/>
                        </w:tc>
                      </w:tr>
                    </w:tbl>
                    <w:p w:rsidR="00000000" w:rsidRDefault="00000000"/>
                  </w:txbxContent>
                </v:textbox>
                <w10:wrap anchorx="margin" anchory="margin"/>
              </v:rect>
            </w:pict>
          </mc:Fallback>
        </mc:AlternateContent>
      </w:r>
    </w:p>
    <w:p w:rsidR="00BC7787" w:rsidRDefault="00BC7787">
      <w:pPr>
        <w:pStyle w:val="Corps"/>
      </w:pPr>
    </w:p>
    <w:p w:rsidR="00BC7787" w:rsidRDefault="00BC7787">
      <w:pPr>
        <w:pStyle w:val="Corps"/>
      </w:pPr>
    </w:p>
    <w:p w:rsidR="00BC7787" w:rsidRDefault="00BC7787">
      <w:pPr>
        <w:pStyle w:val="Corps"/>
      </w:pPr>
    </w:p>
    <w:p w:rsidR="00BC7787" w:rsidRDefault="00B31032">
      <w:pPr>
        <w:pStyle w:val="Corps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184729</wp:posOffset>
                </wp:positionH>
                <wp:positionV relativeFrom="paragraph">
                  <wp:posOffset>3931258</wp:posOffset>
                </wp:positionV>
                <wp:extent cx="1415332" cy="811033"/>
                <wp:effectExtent l="0" t="0" r="0" b="0"/>
                <wp:wrapNone/>
                <wp:docPr id="2025009167" name="Zone de text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32" cy="8110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31032" w:rsidRPr="00B31032" w:rsidRDefault="00B3103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032">
                              <w:rPr>
                                <w:rFonts w:ascii="Arial" w:hAnsi="Arial" w:cs="Arial"/>
                              </w:rPr>
                              <w:t>Signature &amp; date: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51" o:spid="_x0000_s1031" type="#_x0000_t202" style="position:absolute;margin-left:14.55pt;margin-top:309.55pt;width:111.45pt;height:63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" filled="f" stroked="f" strokeweight="1pt">
                <v:stroke miterlimit="4"/>
                <v:textbox style="mso-fit-shape-to-text:t" inset="4pt,4pt,4pt,4pt">
                  <w:txbxContent>
                    <w:p w:rsidR="00B31032" w:rsidRPr="00B31032" w:rsidRDefault="00B31032">
                      <w:pPr>
                        <w:rPr>
                          <w:rFonts w:ascii="Arial" w:hAnsi="Arial" w:cs="Arial"/>
                        </w:rPr>
                      </w:pPr>
                      <w:r w:rsidRPr="00B31032">
                        <w:rPr>
                          <w:rFonts w:ascii="Arial" w:hAnsi="Arial" w:cs="Arial"/>
                        </w:rPr>
                        <w:t>Signature &amp; date: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9068995</wp:posOffset>
                </wp:positionH>
                <wp:positionV relativeFrom="line">
                  <wp:posOffset>690355</wp:posOffset>
                </wp:positionV>
                <wp:extent cx="0" cy="3214173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4173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C9626" id="officeArt object" o:spid="_x0000_s1026" style="position:absolute;flip:y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714.1pt,54.35pt" to="714.1pt,307.45pt" wrapcoords="0 0 0 21597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" strokecolor="#929292" strokeweight=".25pt">
                <v:stroke miterlimit="4" joinstyle="miter"/>
                <w10:wrap type="through" anchorx="margin" anchory="line"/>
              </v:line>
            </w:pict>
          </mc:Fallback>
        </mc:AlternateContent>
      </w:r>
    </w:p>
    <w:sectPr w:rsidR="00BC7787">
      <w:headerReference w:type="default" r:id="rId7"/>
      <w:footerReference w:type="default" r:id="rId8"/>
      <w:pgSz w:w="16840" w:h="11900" w:orient="landscape"/>
      <w:pgMar w:top="360" w:right="360" w:bottom="360" w:left="3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2402" w:rsidRDefault="00172402">
      <w:r>
        <w:separator/>
      </w:r>
    </w:p>
  </w:endnote>
  <w:endnote w:type="continuationSeparator" w:id="0">
    <w:p w:rsidR="00172402" w:rsidRDefault="0017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787" w:rsidRDefault="00BC77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2402" w:rsidRDefault="00172402">
      <w:r>
        <w:separator/>
      </w:r>
    </w:p>
  </w:footnote>
  <w:footnote w:type="continuationSeparator" w:id="0">
    <w:p w:rsidR="00172402" w:rsidRDefault="0017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787" w:rsidRDefault="00BC77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87"/>
    <w:rsid w:val="00172402"/>
    <w:rsid w:val="004265D9"/>
    <w:rsid w:val="00B31032"/>
    <w:rsid w:val="00BC7787"/>
    <w:rsid w:val="00D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B5B9"/>
  <w15:docId w15:val="{13FCE174-6B0D-4146-8B25-94553968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françois PESSARD</cp:lastModifiedBy>
  <cp:revision>2</cp:revision>
  <dcterms:created xsi:type="dcterms:W3CDTF">2024-07-03T10:32:00Z</dcterms:created>
  <dcterms:modified xsi:type="dcterms:W3CDTF">2024-07-03T10:46:00Z</dcterms:modified>
</cp:coreProperties>
</file>